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E" w:rsidRPr="005A438A" w:rsidRDefault="00D72ACE" w:rsidP="00D72ACE">
      <w:pPr>
        <w:spacing w:line="360" w:lineRule="auto"/>
        <w:ind w:right="-284"/>
        <w:jc w:val="center"/>
      </w:pPr>
      <w:r w:rsidRPr="00E24EBD">
        <w:rPr>
          <w:noProof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CE" w:rsidRPr="005A438A" w:rsidRDefault="00EC0526" w:rsidP="00D72AC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D72ACE" w:rsidRPr="005A438A" w:rsidRDefault="00D72ACE" w:rsidP="00D72AC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D72ACE" w:rsidRPr="005A438A" w:rsidRDefault="00D72ACE" w:rsidP="00D72AC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D72ACE" w:rsidRPr="005A438A" w:rsidRDefault="00EC0526" w:rsidP="00D72AC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D72ACE" w:rsidRPr="00CC2477" w:rsidRDefault="00D72ACE" w:rsidP="00D72AC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От «</w:t>
      </w:r>
      <w:r w:rsidR="003371B7">
        <w:rPr>
          <w:color w:val="000000"/>
          <w:sz w:val="22"/>
          <w:szCs w:val="22"/>
        </w:rPr>
        <w:t>12</w:t>
      </w:r>
      <w:r w:rsidRPr="00CC2477">
        <w:rPr>
          <w:color w:val="000000"/>
          <w:sz w:val="22"/>
          <w:szCs w:val="22"/>
        </w:rPr>
        <w:t xml:space="preserve">» </w:t>
      </w:r>
      <w:r w:rsidR="003371B7">
        <w:rPr>
          <w:color w:val="000000"/>
          <w:sz w:val="22"/>
          <w:szCs w:val="22"/>
        </w:rPr>
        <w:t>марта</w:t>
      </w:r>
      <w:r w:rsidRPr="00CC2477">
        <w:rPr>
          <w:color w:val="000000"/>
          <w:sz w:val="22"/>
          <w:szCs w:val="22"/>
        </w:rPr>
        <w:t xml:space="preserve"> </w:t>
      </w:r>
      <w:r w:rsidR="00B7749D">
        <w:rPr>
          <w:color w:val="000000"/>
          <w:sz w:val="22"/>
          <w:szCs w:val="22"/>
        </w:rPr>
        <w:t>20</w:t>
      </w:r>
      <w:r w:rsidR="00835E48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 </w:t>
      </w:r>
      <w:r w:rsidRPr="00CC2477">
        <w:rPr>
          <w:color w:val="000000"/>
          <w:sz w:val="22"/>
          <w:szCs w:val="22"/>
        </w:rPr>
        <w:t xml:space="preserve">года № </w:t>
      </w:r>
      <w:r w:rsidR="003371B7">
        <w:rPr>
          <w:color w:val="000000"/>
          <w:sz w:val="22"/>
          <w:szCs w:val="22"/>
        </w:rPr>
        <w:t>137</w:t>
      </w:r>
    </w:p>
    <w:p w:rsidR="00D72ACE" w:rsidRPr="00895944" w:rsidRDefault="00D72ACE" w:rsidP="00D72AC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 w:rsidRPr="00CC2477">
        <w:rPr>
          <w:color w:val="000000"/>
          <w:sz w:val="22"/>
          <w:szCs w:val="22"/>
        </w:rPr>
        <w:t>г. Сатка</w:t>
      </w: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D72ACE" w:rsidRPr="00CC6A76" w:rsidRDefault="000D2961" w:rsidP="00CC6A7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5102"/>
        <w:jc w:val="both"/>
        <w:rPr>
          <w:bCs/>
          <w:color w:val="000000"/>
          <w:sz w:val="22"/>
          <w:szCs w:val="22"/>
        </w:rPr>
      </w:pPr>
      <w:r w:rsidRPr="00BF61A1">
        <w:rPr>
          <w:bCs/>
          <w:color w:val="000000"/>
          <w:sz w:val="22"/>
          <w:szCs w:val="22"/>
        </w:rPr>
        <w:t xml:space="preserve">О внесении изменений </w:t>
      </w:r>
      <w:r w:rsidRPr="00486BBD">
        <w:rPr>
          <w:bCs/>
          <w:color w:val="000000"/>
          <w:sz w:val="22"/>
          <w:szCs w:val="22"/>
        </w:rPr>
        <w:t>в некоторые</w:t>
      </w:r>
      <w:r w:rsidRPr="00BF61A1">
        <w:rPr>
          <w:bCs/>
          <w:color w:val="000000"/>
          <w:sz w:val="22"/>
          <w:szCs w:val="22"/>
        </w:rPr>
        <w:t xml:space="preserve"> </w:t>
      </w:r>
      <w:r w:rsidR="000D66F2">
        <w:rPr>
          <w:bCs/>
          <w:color w:val="000000"/>
          <w:sz w:val="22"/>
          <w:szCs w:val="22"/>
        </w:rPr>
        <w:t xml:space="preserve">нормативные акты </w:t>
      </w:r>
      <w:r w:rsidR="003908AA">
        <w:rPr>
          <w:bCs/>
          <w:color w:val="000000"/>
          <w:sz w:val="22"/>
          <w:szCs w:val="22"/>
        </w:rPr>
        <w:t>А</w:t>
      </w:r>
      <w:r w:rsidR="00EC0526">
        <w:rPr>
          <w:bCs/>
          <w:color w:val="000000"/>
          <w:sz w:val="22"/>
          <w:szCs w:val="22"/>
        </w:rPr>
        <w:t>дминистрации</w:t>
      </w:r>
      <w:r w:rsidR="00BF61A1" w:rsidRPr="00BF61A1">
        <w:rPr>
          <w:bCs/>
          <w:color w:val="000000"/>
          <w:sz w:val="22"/>
          <w:szCs w:val="22"/>
        </w:rPr>
        <w:t xml:space="preserve"> </w:t>
      </w:r>
      <w:r w:rsidRPr="00BF61A1">
        <w:rPr>
          <w:bCs/>
          <w:color w:val="000000"/>
          <w:sz w:val="22"/>
          <w:szCs w:val="22"/>
        </w:rPr>
        <w:t>Саткинского муниципального района</w:t>
      </w:r>
      <w:r w:rsidR="00F3128D" w:rsidRPr="00CC6A76">
        <w:rPr>
          <w:bCs/>
          <w:color w:val="000000"/>
          <w:sz w:val="22"/>
          <w:szCs w:val="22"/>
        </w:rPr>
        <w:t xml:space="preserve"> </w:t>
      </w:r>
    </w:p>
    <w:p w:rsidR="00F3128D" w:rsidRDefault="00F3128D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</w:p>
    <w:p w:rsidR="00D72ACE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7B3B7F">
        <w:rPr>
          <w:color w:val="000000"/>
        </w:rPr>
        <w:t xml:space="preserve">В соответствии </w:t>
      </w:r>
      <w:r w:rsidR="00CC6A76" w:rsidRPr="007B3B7F">
        <w:rPr>
          <w:color w:val="000000"/>
        </w:rPr>
        <w:t>с</w:t>
      </w:r>
      <w:r w:rsidR="00B6766A">
        <w:rPr>
          <w:color w:val="000000"/>
        </w:rPr>
        <w:t>о статьей</w:t>
      </w:r>
      <w:r w:rsidR="00CC6A76" w:rsidRPr="007B3B7F">
        <w:rPr>
          <w:color w:val="000000"/>
        </w:rPr>
        <w:t xml:space="preserve"> </w:t>
      </w:r>
      <w:r w:rsidR="002974A2">
        <w:rPr>
          <w:color w:val="000000"/>
        </w:rPr>
        <w:t xml:space="preserve">6.12 </w:t>
      </w:r>
      <w:r w:rsidR="007B3B7F" w:rsidRPr="007B3B7F">
        <w:t>Федеральн</w:t>
      </w:r>
      <w:r w:rsidR="00B6766A">
        <w:t>ого</w:t>
      </w:r>
      <w:r w:rsidR="007B3B7F" w:rsidRPr="007B3B7F">
        <w:t xml:space="preserve"> закон</w:t>
      </w:r>
      <w:r w:rsidR="00B6766A">
        <w:t>а</w:t>
      </w:r>
      <w:r w:rsidR="00CC6A76" w:rsidRPr="007B3B7F">
        <w:t xml:space="preserve"> от </w:t>
      </w:r>
      <w:r w:rsidR="00B6766A">
        <w:t>1</w:t>
      </w:r>
      <w:r w:rsidR="007B3B7F" w:rsidRPr="007B3B7F">
        <w:t>7</w:t>
      </w:r>
      <w:r w:rsidR="00CC6A76" w:rsidRPr="007B3B7F">
        <w:t>.</w:t>
      </w:r>
      <w:r w:rsidR="000D2961" w:rsidRPr="007B3B7F">
        <w:t>0</w:t>
      </w:r>
      <w:r w:rsidR="00B6766A">
        <w:t>7</w:t>
      </w:r>
      <w:r w:rsidR="00CC6A76" w:rsidRPr="007B3B7F">
        <w:t>.</w:t>
      </w:r>
      <w:r w:rsidR="00B6766A">
        <w:t>1999</w:t>
      </w:r>
      <w:r w:rsidR="00CC6A76" w:rsidRPr="007B3B7F">
        <w:t xml:space="preserve"> № </w:t>
      </w:r>
      <w:r w:rsidR="00B6766A">
        <w:t>178</w:t>
      </w:r>
      <w:r w:rsidR="00CC6A76" w:rsidRPr="007B3B7F">
        <w:t>-</w:t>
      </w:r>
      <w:r w:rsidR="007B3B7F" w:rsidRPr="007B3B7F">
        <w:t>ФЗ</w:t>
      </w:r>
      <w:r w:rsidR="00CC6A76" w:rsidRPr="007B3B7F">
        <w:rPr>
          <w:color w:val="000000"/>
        </w:rPr>
        <w:t xml:space="preserve"> «</w:t>
      </w:r>
      <w:r w:rsidR="00B6766A">
        <w:rPr>
          <w:color w:val="000000"/>
        </w:rPr>
        <w:t>О государственной социальной помощи</w:t>
      </w:r>
      <w:r w:rsidR="005253A9" w:rsidRPr="007B3B7F">
        <w:rPr>
          <w:color w:val="000000"/>
        </w:rPr>
        <w:t>»</w:t>
      </w:r>
      <w:r w:rsidR="002974A2">
        <w:rPr>
          <w:color w:val="000000"/>
        </w:rPr>
        <w:t xml:space="preserve"> (</w:t>
      </w:r>
      <w:r w:rsidR="008F75F0">
        <w:rPr>
          <w:color w:val="000000"/>
        </w:rPr>
        <w:t xml:space="preserve">в </w:t>
      </w:r>
      <w:r w:rsidR="002974A2">
        <w:rPr>
          <w:color w:val="000000"/>
        </w:rPr>
        <w:t>редакции 01.01.2024)</w:t>
      </w:r>
      <w:r w:rsidR="003908AA">
        <w:t xml:space="preserve">, </w:t>
      </w:r>
    </w:p>
    <w:p w:rsidR="003908AA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3908AA" w:rsidRPr="00804AE6" w:rsidRDefault="003908AA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ПОСТАНОВЛЯЮ:</w:t>
      </w:r>
    </w:p>
    <w:p w:rsidR="00D72ACE" w:rsidRPr="000C55DF" w:rsidRDefault="00D72ACE" w:rsidP="00D72AC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950847" w:rsidRDefault="00D72ACE" w:rsidP="003113B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Pr="000D2961">
        <w:rPr>
          <w:color w:val="000000"/>
          <w:sz w:val="22"/>
          <w:szCs w:val="22"/>
        </w:rPr>
        <w:t xml:space="preserve">. </w:t>
      </w:r>
      <w:r w:rsidR="00950847" w:rsidRPr="000D2961">
        <w:rPr>
          <w:color w:val="000000"/>
        </w:rPr>
        <w:t xml:space="preserve">Внести в </w:t>
      </w:r>
      <w:r w:rsidR="007B3B7F" w:rsidRPr="0006477B">
        <w:rPr>
          <w:color w:val="000000"/>
        </w:rPr>
        <w:t>Поряд</w:t>
      </w:r>
      <w:r w:rsidR="007B3B7F">
        <w:rPr>
          <w:color w:val="000000"/>
        </w:rPr>
        <w:t>о</w:t>
      </w:r>
      <w:r w:rsidR="007B3B7F" w:rsidRPr="0006477B">
        <w:rPr>
          <w:color w:val="000000"/>
        </w:rPr>
        <w:t>к выплаты пенсии за выслугу лет лицам, замещавшим должности муниципальной службы</w:t>
      </w:r>
      <w:r w:rsidR="005629BF">
        <w:rPr>
          <w:color w:val="000000"/>
        </w:rPr>
        <w:t xml:space="preserve"> в новой редакции</w:t>
      </w:r>
      <w:r w:rsidR="003908AA">
        <w:rPr>
          <w:color w:val="000000"/>
        </w:rPr>
        <w:t>,</w:t>
      </w:r>
      <w:r w:rsidR="007B3B7F" w:rsidRPr="00EC0526">
        <w:t xml:space="preserve"> </w:t>
      </w:r>
      <w:r w:rsidR="007B3B7F">
        <w:t>утвержденн</w:t>
      </w:r>
      <w:r w:rsidR="000D66F2">
        <w:t>ый</w:t>
      </w:r>
      <w:r w:rsidR="007B3B7F">
        <w:t xml:space="preserve"> </w:t>
      </w:r>
      <w:r w:rsidR="003908AA">
        <w:t>п</w:t>
      </w:r>
      <w:r w:rsidR="00950847" w:rsidRPr="00EC0526">
        <w:t>остановление</w:t>
      </w:r>
      <w:r w:rsidR="007B3B7F">
        <w:t>м</w:t>
      </w:r>
      <w:r w:rsidR="00950847" w:rsidRPr="00EC0526">
        <w:t xml:space="preserve"> </w:t>
      </w:r>
      <w:r w:rsidR="003908AA">
        <w:t>А</w:t>
      </w:r>
      <w:r w:rsidR="00950847" w:rsidRPr="00EC0526">
        <w:t>дминистрации Саткин</w:t>
      </w:r>
      <w:r w:rsidR="003908AA">
        <w:t xml:space="preserve">ского муниципального района от </w:t>
      </w:r>
      <w:r w:rsidR="00835E48">
        <w:t>21</w:t>
      </w:r>
      <w:r w:rsidR="00950847" w:rsidRPr="00EC0526">
        <w:t>.0</w:t>
      </w:r>
      <w:r w:rsidR="00835E48">
        <w:t>3</w:t>
      </w:r>
      <w:r w:rsidR="00950847" w:rsidRPr="00EC0526">
        <w:t>.20</w:t>
      </w:r>
      <w:r w:rsidR="00835E48">
        <w:t>23</w:t>
      </w:r>
      <w:r w:rsidR="00950847" w:rsidRPr="00EC0526">
        <w:t xml:space="preserve"> № </w:t>
      </w:r>
      <w:r w:rsidR="00835E48">
        <w:t>179</w:t>
      </w:r>
      <w:r w:rsidR="00950847" w:rsidRPr="00EC0526">
        <w:t xml:space="preserve"> </w:t>
      </w:r>
      <w:r w:rsidR="00257D02">
        <w:t xml:space="preserve">следующие </w:t>
      </w:r>
      <w:r w:rsidR="00950847">
        <w:rPr>
          <w:color w:val="000000"/>
        </w:rPr>
        <w:t>изменени</w:t>
      </w:r>
      <w:r w:rsidR="00257D02">
        <w:rPr>
          <w:color w:val="000000"/>
        </w:rPr>
        <w:t>я:</w:t>
      </w:r>
    </w:p>
    <w:p w:rsidR="00257D02" w:rsidRPr="00257D02" w:rsidRDefault="00257D02" w:rsidP="003113B6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пункте 17 раздела</w:t>
      </w:r>
      <w:r w:rsidRPr="00257D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 xml:space="preserve"> заменить слова «Единая государственная информационная система социального обеспечения» на слова «</w:t>
      </w:r>
      <w:r w:rsidR="005629BF">
        <w:rPr>
          <w:color w:val="000000"/>
          <w:sz w:val="22"/>
          <w:szCs w:val="22"/>
        </w:rPr>
        <w:t>государственная информационная система «</w:t>
      </w:r>
      <w:r>
        <w:rPr>
          <w:color w:val="000000"/>
          <w:sz w:val="22"/>
          <w:szCs w:val="22"/>
        </w:rPr>
        <w:t xml:space="preserve">Единая централизованная цифровая платформа в социальной сфере».  </w:t>
      </w:r>
    </w:p>
    <w:p w:rsidR="005629BF" w:rsidRPr="00BF61A1" w:rsidRDefault="001C61A1" w:rsidP="005629BF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2. </w:t>
      </w:r>
      <w:r w:rsidR="005629BF" w:rsidRPr="000D2961">
        <w:rPr>
          <w:color w:val="000000"/>
        </w:rPr>
        <w:t xml:space="preserve">Внести </w:t>
      </w:r>
      <w:r w:rsidR="005629BF" w:rsidRPr="00BF61A1">
        <w:rPr>
          <w:color w:val="000000"/>
        </w:rPr>
        <w:t xml:space="preserve">в </w:t>
      </w:r>
      <w:r w:rsidR="005629BF">
        <w:t>Порядок выплаты доплат к страховой пенсии по старости (инвалидности) в новой редакции, утвержденный п</w:t>
      </w:r>
      <w:r w:rsidR="005629BF" w:rsidRPr="00577339">
        <w:t>остановление</w:t>
      </w:r>
      <w:r w:rsidR="005629BF">
        <w:t>м</w:t>
      </w:r>
      <w:r w:rsidR="005629BF" w:rsidRPr="00577339">
        <w:t xml:space="preserve"> </w:t>
      </w:r>
      <w:r w:rsidR="005629BF">
        <w:t>А</w:t>
      </w:r>
      <w:r w:rsidR="005629BF" w:rsidRPr="00577339">
        <w:t xml:space="preserve">дминистрации Саткинского муниципального района от </w:t>
      </w:r>
      <w:r w:rsidR="005629BF">
        <w:t>21</w:t>
      </w:r>
      <w:r w:rsidR="005629BF" w:rsidRPr="00577339">
        <w:t>.0</w:t>
      </w:r>
      <w:r w:rsidR="005629BF">
        <w:t>3</w:t>
      </w:r>
      <w:r w:rsidR="005629BF" w:rsidRPr="00577339">
        <w:t>.20</w:t>
      </w:r>
      <w:r w:rsidR="005629BF">
        <w:t xml:space="preserve">23 </w:t>
      </w:r>
      <w:r w:rsidR="005629BF" w:rsidRPr="00577339">
        <w:t xml:space="preserve">№ </w:t>
      </w:r>
      <w:r w:rsidR="005629BF">
        <w:t xml:space="preserve">178 следующие </w:t>
      </w:r>
      <w:r w:rsidR="005629BF">
        <w:rPr>
          <w:color w:val="000000"/>
        </w:rPr>
        <w:t>изменения:</w:t>
      </w:r>
      <w:r w:rsidR="005629BF" w:rsidRPr="00BF61A1">
        <w:rPr>
          <w:color w:val="000000"/>
        </w:rPr>
        <w:t xml:space="preserve"> </w:t>
      </w:r>
    </w:p>
    <w:p w:rsidR="005629BF" w:rsidRDefault="005629BF" w:rsidP="005629BF">
      <w:pPr>
        <w:spacing w:line="360" w:lineRule="auto"/>
        <w:jc w:val="both"/>
      </w:pPr>
      <w:r>
        <w:rPr>
          <w:color w:val="000000"/>
          <w:spacing w:val="-1"/>
        </w:rPr>
        <w:t xml:space="preserve">          </w:t>
      </w:r>
      <w:r>
        <w:rPr>
          <w:color w:val="000000"/>
          <w:sz w:val="22"/>
          <w:szCs w:val="22"/>
        </w:rPr>
        <w:t>- в пункте 17 раздела</w:t>
      </w:r>
      <w:r w:rsidRPr="00257D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 xml:space="preserve"> заменить слова «Единая государственная информационная система социального обеспечения» на слова «государственная информационная система «Единая централизованная цифровая платформа в социальной сфере».</w:t>
      </w:r>
    </w:p>
    <w:p w:rsidR="000D2961" w:rsidRDefault="005629BF" w:rsidP="005629BF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0D2961" w:rsidRPr="000D2961">
        <w:rPr>
          <w:color w:val="000000"/>
        </w:rPr>
        <w:t xml:space="preserve">Внести в </w:t>
      </w:r>
      <w:r w:rsidR="00A9297D">
        <w:t xml:space="preserve">Порядок оказания мер социальной поддержки гражданам, которым присвоено звание «Почетный гражданин Саткинского </w:t>
      </w:r>
      <w:r>
        <w:t>городского поселения</w:t>
      </w:r>
      <w:r w:rsidR="00A9297D">
        <w:t>»</w:t>
      </w:r>
      <w:r>
        <w:t xml:space="preserve"> в новой редакции</w:t>
      </w:r>
      <w:r w:rsidR="000D66F2">
        <w:t>,</w:t>
      </w:r>
      <w:r w:rsidR="00A9297D">
        <w:t xml:space="preserve"> утвержденн</w:t>
      </w:r>
      <w:r w:rsidR="000D66F2">
        <w:t>ый</w:t>
      </w:r>
      <w:r w:rsidR="00A9297D">
        <w:t xml:space="preserve"> </w:t>
      </w:r>
      <w:r w:rsidR="000D66F2">
        <w:t>п</w:t>
      </w:r>
      <w:r w:rsidR="00EC0526" w:rsidRPr="00EC0526">
        <w:t>остановление</w:t>
      </w:r>
      <w:r w:rsidR="00A9297D">
        <w:t>м</w:t>
      </w:r>
      <w:r w:rsidR="00EC0526" w:rsidRPr="00EC0526">
        <w:t xml:space="preserve"> </w:t>
      </w:r>
      <w:r w:rsidR="000D66F2">
        <w:t>А</w:t>
      </w:r>
      <w:r w:rsidR="00EC0526" w:rsidRPr="00EC0526">
        <w:t xml:space="preserve">дминистрации Саткинского муниципального района от </w:t>
      </w:r>
      <w:r>
        <w:t>17</w:t>
      </w:r>
      <w:r w:rsidR="00EC0526" w:rsidRPr="00EC0526">
        <w:t>.</w:t>
      </w:r>
      <w:r>
        <w:t>0</w:t>
      </w:r>
      <w:r w:rsidR="001C61A1">
        <w:t>2</w:t>
      </w:r>
      <w:r w:rsidR="00EC0526" w:rsidRPr="00EC0526">
        <w:t>.20</w:t>
      </w:r>
      <w:r>
        <w:t>23</w:t>
      </w:r>
      <w:r w:rsidR="000D66F2">
        <w:t xml:space="preserve"> </w:t>
      </w:r>
      <w:r w:rsidR="00EC0526" w:rsidRPr="00EC0526">
        <w:t xml:space="preserve">№ </w:t>
      </w:r>
      <w:r>
        <w:t>103</w:t>
      </w:r>
      <w:r w:rsidR="00EC0526" w:rsidRPr="00EC0526">
        <w:t xml:space="preserve"> </w:t>
      </w:r>
      <w:r>
        <w:t xml:space="preserve">следующие </w:t>
      </w:r>
      <w:r>
        <w:rPr>
          <w:color w:val="000000"/>
        </w:rPr>
        <w:t>изменения</w:t>
      </w:r>
      <w:r w:rsidR="000D2961">
        <w:rPr>
          <w:color w:val="000000"/>
        </w:rPr>
        <w:t xml:space="preserve">: </w:t>
      </w:r>
    </w:p>
    <w:p w:rsidR="005629BF" w:rsidRDefault="000D66F2" w:rsidP="005629B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</w:rPr>
        <w:lastRenderedPageBreak/>
        <w:t xml:space="preserve">         </w:t>
      </w:r>
      <w:r w:rsidR="005629BF">
        <w:rPr>
          <w:color w:val="000000"/>
          <w:sz w:val="22"/>
          <w:szCs w:val="22"/>
        </w:rPr>
        <w:t>- в пункте 21 раздела</w:t>
      </w:r>
      <w:r w:rsidR="005629BF" w:rsidRPr="00257D02">
        <w:rPr>
          <w:color w:val="000000"/>
          <w:sz w:val="22"/>
          <w:szCs w:val="22"/>
        </w:rPr>
        <w:t xml:space="preserve"> </w:t>
      </w:r>
      <w:r w:rsidR="005629BF">
        <w:rPr>
          <w:color w:val="000000"/>
          <w:sz w:val="22"/>
          <w:szCs w:val="22"/>
          <w:lang w:val="en-US"/>
        </w:rPr>
        <w:t>V</w:t>
      </w:r>
      <w:r w:rsidR="005629BF">
        <w:rPr>
          <w:color w:val="000000"/>
          <w:sz w:val="22"/>
          <w:szCs w:val="22"/>
        </w:rPr>
        <w:t xml:space="preserve"> </w:t>
      </w:r>
      <w:r w:rsidR="005831FD">
        <w:rPr>
          <w:szCs w:val="22"/>
        </w:rPr>
        <w:t xml:space="preserve">порядка </w:t>
      </w:r>
      <w:r w:rsidR="00F41E5A">
        <w:rPr>
          <w:szCs w:val="22"/>
        </w:rPr>
        <w:t>оказания мер социальной поддержки гражданам, которым присвоено звание «Почетный гражданин Саткинского городского поселения»</w:t>
      </w:r>
      <w:r w:rsidR="005831FD">
        <w:rPr>
          <w:szCs w:val="22"/>
        </w:rPr>
        <w:t xml:space="preserve"> </w:t>
      </w:r>
      <w:r w:rsidR="005629BF">
        <w:rPr>
          <w:color w:val="000000"/>
          <w:sz w:val="22"/>
          <w:szCs w:val="22"/>
        </w:rPr>
        <w:t>заменить слова «Единая государственная информационная система социального обеспечения» на слова «государственная информационная система «Единая централизованная цифровая платформа в социальной сфере».</w:t>
      </w:r>
    </w:p>
    <w:p w:rsidR="0022221B" w:rsidRDefault="005831FD" w:rsidP="000D66F2">
      <w:pPr>
        <w:spacing w:line="360" w:lineRule="auto"/>
        <w:ind w:firstLine="567"/>
        <w:jc w:val="both"/>
      </w:pPr>
      <w:r>
        <w:rPr>
          <w:color w:val="000000"/>
          <w:sz w:val="22"/>
          <w:szCs w:val="22"/>
        </w:rPr>
        <w:t>- в пункте 16 раздела</w:t>
      </w:r>
      <w:r w:rsidRPr="00257D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 xml:space="preserve"> п</w:t>
      </w:r>
      <w:r w:rsidRPr="00F229AF">
        <w:rPr>
          <w:szCs w:val="22"/>
        </w:rPr>
        <w:t>орядк</w:t>
      </w:r>
      <w:r>
        <w:rPr>
          <w:szCs w:val="22"/>
        </w:rPr>
        <w:t>а</w:t>
      </w:r>
      <w:r w:rsidRPr="00F229AF">
        <w:rPr>
          <w:szCs w:val="22"/>
        </w:rPr>
        <w:t xml:space="preserve"> </w:t>
      </w:r>
      <w:r w:rsidR="00F41E5A" w:rsidRPr="00F229AF">
        <w:rPr>
          <w:szCs w:val="22"/>
        </w:rPr>
        <w:t xml:space="preserve">выплаты </w:t>
      </w:r>
      <w:r w:rsidR="00F41E5A">
        <w:rPr>
          <w:szCs w:val="22"/>
        </w:rPr>
        <w:t xml:space="preserve">единовременной </w:t>
      </w:r>
      <w:r w:rsidR="00F41E5A" w:rsidRPr="00F229AF">
        <w:rPr>
          <w:szCs w:val="22"/>
        </w:rPr>
        <w:t>денежной в</w:t>
      </w:r>
      <w:r w:rsidR="00F41E5A">
        <w:rPr>
          <w:szCs w:val="22"/>
        </w:rPr>
        <w:t xml:space="preserve">ыплаты на услуги по </w:t>
      </w:r>
      <w:r w:rsidR="00F41E5A" w:rsidRPr="00004A18">
        <w:rPr>
          <w:szCs w:val="22"/>
        </w:rPr>
        <w:t>погребению Почетного гражданина Саткинского городского поселения</w:t>
      </w:r>
      <w:r>
        <w:rPr>
          <w:szCs w:val="22"/>
        </w:rPr>
        <w:t xml:space="preserve"> </w:t>
      </w:r>
      <w:r>
        <w:rPr>
          <w:color w:val="000000"/>
          <w:sz w:val="22"/>
          <w:szCs w:val="22"/>
        </w:rPr>
        <w:t>заменить слова «Единая государственная информационная система социального обеспечения» на слова «государственная информационная система «Единая централизованная цифровая платформа в социальной сфере».</w:t>
      </w:r>
    </w:p>
    <w:p w:rsidR="00BF61A1" w:rsidRPr="00BF61A1" w:rsidRDefault="00595F49" w:rsidP="003113B6">
      <w:pPr>
        <w:spacing w:line="360" w:lineRule="auto"/>
        <w:ind w:firstLine="567"/>
        <w:jc w:val="both"/>
        <w:rPr>
          <w:color w:val="000000"/>
        </w:rPr>
      </w:pPr>
      <w:r>
        <w:t xml:space="preserve">4. </w:t>
      </w:r>
      <w:r w:rsidR="00BF61A1" w:rsidRPr="000D2961">
        <w:rPr>
          <w:color w:val="000000"/>
        </w:rPr>
        <w:t xml:space="preserve">Внести </w:t>
      </w:r>
      <w:r w:rsidR="00BF61A1" w:rsidRPr="00BF61A1">
        <w:rPr>
          <w:color w:val="000000"/>
        </w:rPr>
        <w:t xml:space="preserve">в </w:t>
      </w:r>
      <w:r w:rsidR="00312862">
        <w:rPr>
          <w:color w:val="000000"/>
        </w:rPr>
        <w:t xml:space="preserve">Порядок оказания мер социальной поддержки гражданам, которым присвоено звание «Почетный гражданин Саткинского </w:t>
      </w:r>
      <w:r w:rsidR="004A081F">
        <w:rPr>
          <w:color w:val="000000"/>
        </w:rPr>
        <w:t>муниципального района</w:t>
      </w:r>
      <w:r w:rsidR="00312862">
        <w:rPr>
          <w:color w:val="000000"/>
        </w:rPr>
        <w:t>»</w:t>
      </w:r>
      <w:r w:rsidR="004A081F">
        <w:rPr>
          <w:color w:val="000000"/>
        </w:rPr>
        <w:t xml:space="preserve"> в новой редакции</w:t>
      </w:r>
      <w:r w:rsidR="000D66F2">
        <w:rPr>
          <w:color w:val="000000"/>
        </w:rPr>
        <w:t>,</w:t>
      </w:r>
      <w:r w:rsidR="00312862">
        <w:rPr>
          <w:color w:val="000000"/>
        </w:rPr>
        <w:t xml:space="preserve"> утвержденн</w:t>
      </w:r>
      <w:r w:rsidR="000D66F2">
        <w:rPr>
          <w:color w:val="000000"/>
        </w:rPr>
        <w:t>ый</w:t>
      </w:r>
      <w:r w:rsidR="00312862">
        <w:rPr>
          <w:color w:val="000000"/>
        </w:rPr>
        <w:t xml:space="preserve"> </w:t>
      </w:r>
      <w:r w:rsidR="000D66F2">
        <w:t>п</w:t>
      </w:r>
      <w:r w:rsidR="00577339" w:rsidRPr="00577339">
        <w:t>остановление</w:t>
      </w:r>
      <w:r w:rsidR="00312862">
        <w:t>м</w:t>
      </w:r>
      <w:r w:rsidR="00577339" w:rsidRPr="00577339">
        <w:t xml:space="preserve"> </w:t>
      </w:r>
      <w:r w:rsidR="000D66F2">
        <w:t>А</w:t>
      </w:r>
      <w:r w:rsidR="00577339" w:rsidRPr="00577339">
        <w:t>дминистрации Саткинского муници</w:t>
      </w:r>
      <w:r w:rsidR="000D66F2">
        <w:t xml:space="preserve">пального района от </w:t>
      </w:r>
      <w:r w:rsidR="004A081F">
        <w:t>14</w:t>
      </w:r>
      <w:r w:rsidR="000D66F2">
        <w:t>.0</w:t>
      </w:r>
      <w:r w:rsidR="004A081F">
        <w:t>2</w:t>
      </w:r>
      <w:r w:rsidR="000D66F2">
        <w:t>.20</w:t>
      </w:r>
      <w:r w:rsidR="004A081F">
        <w:t>23</w:t>
      </w:r>
      <w:r w:rsidR="00577339" w:rsidRPr="00577339">
        <w:t xml:space="preserve"> № </w:t>
      </w:r>
      <w:r w:rsidR="004A081F">
        <w:t>8</w:t>
      </w:r>
      <w:r w:rsidR="00577339" w:rsidRPr="00577339">
        <w:t xml:space="preserve">6 </w:t>
      </w:r>
      <w:r w:rsidR="004A081F">
        <w:t xml:space="preserve">следующие </w:t>
      </w:r>
      <w:r w:rsidR="004A081F">
        <w:rPr>
          <w:color w:val="000000"/>
        </w:rPr>
        <w:t>изменения</w:t>
      </w:r>
      <w:r w:rsidR="00BF61A1" w:rsidRPr="00BF61A1">
        <w:rPr>
          <w:color w:val="000000"/>
        </w:rPr>
        <w:t xml:space="preserve">: </w:t>
      </w:r>
    </w:p>
    <w:p w:rsidR="00F41E5A" w:rsidRDefault="000D66F2" w:rsidP="00F41E5A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</w:rPr>
        <w:t xml:space="preserve">          </w:t>
      </w:r>
      <w:r w:rsidR="00F41E5A">
        <w:rPr>
          <w:color w:val="000000"/>
          <w:sz w:val="22"/>
          <w:szCs w:val="22"/>
        </w:rPr>
        <w:t>- в пункте 21 раздела</w:t>
      </w:r>
      <w:r w:rsidR="00F41E5A" w:rsidRPr="00257D02">
        <w:rPr>
          <w:color w:val="000000"/>
          <w:sz w:val="22"/>
          <w:szCs w:val="22"/>
        </w:rPr>
        <w:t xml:space="preserve"> </w:t>
      </w:r>
      <w:r w:rsidR="00F41E5A">
        <w:rPr>
          <w:color w:val="000000"/>
          <w:sz w:val="22"/>
          <w:szCs w:val="22"/>
          <w:lang w:val="en-US"/>
        </w:rPr>
        <w:t>V</w:t>
      </w:r>
      <w:r w:rsidR="00F41E5A">
        <w:rPr>
          <w:color w:val="000000"/>
          <w:sz w:val="22"/>
          <w:szCs w:val="22"/>
        </w:rPr>
        <w:t xml:space="preserve"> </w:t>
      </w:r>
      <w:r w:rsidR="00F41E5A">
        <w:rPr>
          <w:szCs w:val="22"/>
        </w:rPr>
        <w:t xml:space="preserve">порядка оказания мер социальной поддержки гражданам, которым присвоено звание «Почетный гражданин Саткинского муниципального района» </w:t>
      </w:r>
      <w:r w:rsidR="00F41E5A">
        <w:rPr>
          <w:color w:val="000000"/>
          <w:sz w:val="22"/>
          <w:szCs w:val="22"/>
        </w:rPr>
        <w:t>заменить слова «Единая государственная информационная система социального обеспечения» на слова «государственная информационная система «Единая централизованная цифровая платформа в социальной сфере».</w:t>
      </w:r>
    </w:p>
    <w:p w:rsidR="0022221B" w:rsidRPr="00966074" w:rsidRDefault="00F41E5A" w:rsidP="00F41E5A">
      <w:pPr>
        <w:spacing w:line="360" w:lineRule="auto"/>
        <w:jc w:val="both"/>
        <w:rPr>
          <w:color w:val="000000"/>
          <w:spacing w:val="-1"/>
        </w:rPr>
      </w:pPr>
      <w:r>
        <w:rPr>
          <w:color w:val="000000"/>
          <w:sz w:val="22"/>
          <w:szCs w:val="22"/>
        </w:rPr>
        <w:t>- в пункте 16 раздела</w:t>
      </w:r>
      <w:r w:rsidRPr="00257D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en-US"/>
        </w:rPr>
        <w:t>V</w:t>
      </w:r>
      <w:r>
        <w:rPr>
          <w:color w:val="000000"/>
          <w:sz w:val="22"/>
          <w:szCs w:val="22"/>
        </w:rPr>
        <w:t xml:space="preserve"> п</w:t>
      </w:r>
      <w:r w:rsidRPr="00F229AF">
        <w:rPr>
          <w:szCs w:val="22"/>
        </w:rPr>
        <w:t>орядк</w:t>
      </w:r>
      <w:r>
        <w:rPr>
          <w:szCs w:val="22"/>
        </w:rPr>
        <w:t>а</w:t>
      </w:r>
      <w:r w:rsidRPr="00F229AF">
        <w:rPr>
          <w:szCs w:val="22"/>
        </w:rPr>
        <w:t xml:space="preserve"> выплаты </w:t>
      </w:r>
      <w:r>
        <w:rPr>
          <w:szCs w:val="22"/>
        </w:rPr>
        <w:t xml:space="preserve">единовременной </w:t>
      </w:r>
      <w:r w:rsidRPr="00F229AF">
        <w:rPr>
          <w:szCs w:val="22"/>
        </w:rPr>
        <w:t xml:space="preserve">денежной выплаты на услуги по погребению Почетного гражданина Саткинского </w:t>
      </w:r>
      <w:r>
        <w:rPr>
          <w:szCs w:val="22"/>
        </w:rPr>
        <w:t xml:space="preserve">муниципального района </w:t>
      </w:r>
      <w:r>
        <w:rPr>
          <w:color w:val="000000"/>
          <w:sz w:val="22"/>
          <w:szCs w:val="22"/>
        </w:rPr>
        <w:t>заменить слова «Единая государственная информационная система социального обеспечения» на слова «государственная информационная система «Единая централизованная цифровая платформа в социальной сфере».</w:t>
      </w:r>
      <w:r w:rsidR="006C4818">
        <w:rPr>
          <w:color w:val="000000"/>
          <w:spacing w:val="-1"/>
        </w:rPr>
        <w:t xml:space="preserve"> </w:t>
      </w:r>
    </w:p>
    <w:p w:rsidR="00966074" w:rsidRPr="00966074" w:rsidRDefault="00F41E5A" w:rsidP="00966074">
      <w:pPr>
        <w:spacing w:line="360" w:lineRule="auto"/>
        <w:ind w:firstLine="567"/>
        <w:jc w:val="both"/>
        <w:rPr>
          <w:szCs w:val="22"/>
        </w:rPr>
      </w:pPr>
      <w:r>
        <w:rPr>
          <w:szCs w:val="22"/>
        </w:rPr>
        <w:t>5</w:t>
      </w:r>
      <w:r w:rsidR="00966074">
        <w:rPr>
          <w:szCs w:val="22"/>
        </w:rPr>
        <w:t xml:space="preserve">. </w:t>
      </w:r>
      <w:r w:rsidR="00893A70" w:rsidRPr="00D869D7">
        <w:rPr>
          <w:szCs w:val="22"/>
        </w:rPr>
        <w:t xml:space="preserve">Отделу организационной и контрольной работы </w:t>
      </w:r>
      <w:r w:rsidR="00893A70">
        <w:rPr>
          <w:szCs w:val="22"/>
        </w:rPr>
        <w:t xml:space="preserve">Управления делами и организационной работы </w:t>
      </w:r>
      <w:r w:rsidR="00893A70" w:rsidRPr="00D869D7">
        <w:rPr>
          <w:szCs w:val="22"/>
        </w:rPr>
        <w:t>Администрации Саткинского муниципального района (</w:t>
      </w:r>
      <w:proofErr w:type="spellStart"/>
      <w:r w:rsidR="00893A70" w:rsidRPr="00D869D7">
        <w:rPr>
          <w:szCs w:val="22"/>
        </w:rPr>
        <w:t>Корочкина</w:t>
      </w:r>
      <w:proofErr w:type="spellEnd"/>
      <w:r w:rsidR="00893A70" w:rsidRPr="00D869D7">
        <w:rPr>
          <w:szCs w:val="22"/>
        </w:rPr>
        <w:t xml:space="preserve"> Н.П.) опубликовать настоящее постановление в газете «Саткинский рабочий» и разместить на официальном сайте Администрации Саткинского муниципального района.</w:t>
      </w:r>
    </w:p>
    <w:p w:rsidR="00966074" w:rsidRDefault="00F41E5A" w:rsidP="00966074">
      <w:pPr>
        <w:tabs>
          <w:tab w:val="left" w:pos="0"/>
        </w:tabs>
        <w:spacing w:line="360" w:lineRule="auto"/>
        <w:ind w:firstLine="567"/>
        <w:jc w:val="both"/>
      </w:pPr>
      <w:r>
        <w:t>6</w:t>
      </w:r>
      <w:r w:rsidR="00D72ACE" w:rsidRPr="00C26132">
        <w:t xml:space="preserve">. </w:t>
      </w:r>
      <w:r w:rsidR="00966074">
        <w:t xml:space="preserve"> Организацию выполнения настоящего постановления возложить на начальника Управления социальной защиты населения админист</w:t>
      </w:r>
      <w:bookmarkStart w:id="0" w:name="_GoBack"/>
      <w:bookmarkEnd w:id="0"/>
      <w:r w:rsidR="00966074">
        <w:t xml:space="preserve">рации Саткинского муниципального района </w:t>
      </w:r>
      <w:r>
        <w:t>Иванову А.Б.</w:t>
      </w:r>
    </w:p>
    <w:p w:rsidR="0022221B" w:rsidRDefault="00F41E5A" w:rsidP="00966074">
      <w:pPr>
        <w:tabs>
          <w:tab w:val="left" w:pos="0"/>
        </w:tabs>
        <w:spacing w:line="360" w:lineRule="auto"/>
        <w:ind w:firstLine="567"/>
        <w:jc w:val="both"/>
      </w:pPr>
      <w:r>
        <w:t>7</w:t>
      </w:r>
      <w:r w:rsidR="00966074">
        <w:t xml:space="preserve">. </w:t>
      </w:r>
      <w:r w:rsidR="00D72ACE" w:rsidRPr="00A31204">
        <w:t>Контроль за реализацией настоящ</w:t>
      </w:r>
      <w:r w:rsidR="00D72ACE">
        <w:t xml:space="preserve">его </w:t>
      </w:r>
      <w:r w:rsidR="00577339">
        <w:t>постановления</w:t>
      </w:r>
      <w:r w:rsidR="00D72ACE">
        <w:t xml:space="preserve"> возложить на </w:t>
      </w:r>
      <w:r w:rsidR="00966074">
        <w:t xml:space="preserve">заместителя Главы </w:t>
      </w:r>
      <w:r w:rsidR="005253A9">
        <w:t>Саткинского муниципального района</w:t>
      </w:r>
      <w:r w:rsidR="00966074">
        <w:t xml:space="preserve"> по социальным вопросам </w:t>
      </w:r>
      <w:proofErr w:type="spellStart"/>
      <w:r w:rsidR="00966074">
        <w:t>Савостову</w:t>
      </w:r>
      <w:proofErr w:type="spellEnd"/>
      <w:r w:rsidR="00966074">
        <w:t xml:space="preserve"> М.Н</w:t>
      </w:r>
      <w:r w:rsidR="00E100A2">
        <w:t>.</w:t>
      </w:r>
    </w:p>
    <w:p w:rsidR="00D72ACE" w:rsidRDefault="00F41E5A" w:rsidP="003113B6">
      <w:pPr>
        <w:tabs>
          <w:tab w:val="left" w:pos="0"/>
        </w:tabs>
        <w:spacing w:line="360" w:lineRule="auto"/>
        <w:ind w:firstLine="567"/>
        <w:jc w:val="both"/>
      </w:pPr>
      <w:r>
        <w:t>8</w:t>
      </w:r>
      <w:r w:rsidR="00D72ACE">
        <w:t xml:space="preserve">. Настоящее </w:t>
      </w:r>
      <w:r w:rsidR="009D7E4E">
        <w:t>постановлен</w:t>
      </w:r>
      <w:r w:rsidR="00D72ACE">
        <w:t xml:space="preserve">ие вступает в силу с момента </w:t>
      </w:r>
      <w:r w:rsidR="00E323CF">
        <w:t>подписания</w:t>
      </w:r>
      <w:r w:rsidR="00D72ACE">
        <w:t>.</w:t>
      </w:r>
    </w:p>
    <w:p w:rsidR="00D72ACE" w:rsidRPr="00B6766A" w:rsidRDefault="00D72ACE" w:rsidP="005867B0">
      <w:pPr>
        <w:tabs>
          <w:tab w:val="left" w:pos="0"/>
        </w:tabs>
        <w:spacing w:line="360" w:lineRule="auto"/>
        <w:ind w:firstLine="567"/>
        <w:jc w:val="both"/>
        <w:rPr>
          <w:sz w:val="18"/>
          <w:szCs w:val="18"/>
        </w:rPr>
      </w:pPr>
    </w:p>
    <w:p w:rsidR="00D2007D" w:rsidRDefault="00D2007D" w:rsidP="00D2007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</w:pPr>
    </w:p>
    <w:p w:rsidR="007531D1" w:rsidRPr="003371B7" w:rsidRDefault="00D72ACE" w:rsidP="003371B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ind w:firstLine="567"/>
      </w:pPr>
      <w:r w:rsidRPr="000C55DF">
        <w:rPr>
          <w:color w:val="000000"/>
        </w:rPr>
        <w:t>Глава Саткинского</w:t>
      </w:r>
      <w:r w:rsidRPr="00796AC3">
        <w:rPr>
          <w:color w:val="000000"/>
        </w:rPr>
        <w:t xml:space="preserve"> </w:t>
      </w:r>
      <w:r w:rsidRPr="000C55DF">
        <w:rPr>
          <w:color w:val="000000"/>
        </w:rPr>
        <w:t>муниципального района</w:t>
      </w:r>
      <w:r w:rsidRPr="000C55DF">
        <w:t xml:space="preserve">       </w:t>
      </w:r>
      <w:r w:rsidR="00D2007D">
        <w:t xml:space="preserve">           </w:t>
      </w:r>
      <w:r>
        <w:t xml:space="preserve">            </w:t>
      </w:r>
      <w:r w:rsidR="00966074">
        <w:t xml:space="preserve">                      </w:t>
      </w:r>
      <w:r>
        <w:t xml:space="preserve"> А.А. Глазков</w:t>
      </w:r>
      <w:r w:rsidRPr="000C55DF">
        <w:t xml:space="preserve">                                                              </w:t>
      </w:r>
      <w:r>
        <w:t xml:space="preserve">                  </w:t>
      </w:r>
      <w:r w:rsidRPr="000C55DF">
        <w:t xml:space="preserve">  </w:t>
      </w:r>
    </w:p>
    <w:sectPr w:rsidR="007531D1" w:rsidRPr="003371B7" w:rsidSect="00966074">
      <w:headerReference w:type="default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6C" w:rsidRDefault="00165C6C" w:rsidP="00CC6A76">
      <w:r>
        <w:separator/>
      </w:r>
    </w:p>
  </w:endnote>
  <w:endnote w:type="continuationSeparator" w:id="0">
    <w:p w:rsidR="00165C6C" w:rsidRDefault="00165C6C" w:rsidP="00CC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6C" w:rsidRDefault="00165C6C" w:rsidP="00CC6A76">
      <w:r>
        <w:separator/>
      </w:r>
    </w:p>
  </w:footnote>
  <w:footnote w:type="continuationSeparator" w:id="0">
    <w:p w:rsidR="00165C6C" w:rsidRDefault="00165C6C" w:rsidP="00CC6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461747"/>
      <w:docPartObj>
        <w:docPartGallery w:val="Page Numbers (Top of Page)"/>
        <w:docPartUnique/>
      </w:docPartObj>
    </w:sdtPr>
    <w:sdtContent>
      <w:p w:rsidR="00CC6A76" w:rsidRDefault="005D7B7B">
        <w:pPr>
          <w:pStyle w:val="a7"/>
          <w:jc w:val="center"/>
        </w:pPr>
        <w:r>
          <w:fldChar w:fldCharType="begin"/>
        </w:r>
        <w:r w:rsidR="00CC6A76">
          <w:instrText>PAGE   \* MERGEFORMAT</w:instrText>
        </w:r>
        <w:r>
          <w:fldChar w:fldCharType="separate"/>
        </w:r>
        <w:r w:rsidR="003371B7">
          <w:rPr>
            <w:noProof/>
          </w:rPr>
          <w:t>2</w:t>
        </w:r>
        <w:r>
          <w:fldChar w:fldCharType="end"/>
        </w:r>
      </w:p>
    </w:sdtContent>
  </w:sdt>
  <w:p w:rsidR="00CC6A76" w:rsidRDefault="00CC6A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42DF"/>
    <w:multiLevelType w:val="hybridMultilevel"/>
    <w:tmpl w:val="FE42E354"/>
    <w:lvl w:ilvl="0" w:tplc="F21CDB4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68D7"/>
    <w:rsid w:val="00000921"/>
    <w:rsid w:val="000243DE"/>
    <w:rsid w:val="000333BA"/>
    <w:rsid w:val="00040455"/>
    <w:rsid w:val="00047F30"/>
    <w:rsid w:val="000D2961"/>
    <w:rsid w:val="000D2976"/>
    <w:rsid w:val="000D66F2"/>
    <w:rsid w:val="000F65C9"/>
    <w:rsid w:val="00154818"/>
    <w:rsid w:val="00165C6C"/>
    <w:rsid w:val="001C61A1"/>
    <w:rsid w:val="001F05E1"/>
    <w:rsid w:val="001F771F"/>
    <w:rsid w:val="0022221B"/>
    <w:rsid w:val="00235451"/>
    <w:rsid w:val="00245C67"/>
    <w:rsid w:val="00257D02"/>
    <w:rsid w:val="00294B1D"/>
    <w:rsid w:val="002974A2"/>
    <w:rsid w:val="002B0F6C"/>
    <w:rsid w:val="002C51D9"/>
    <w:rsid w:val="002D253E"/>
    <w:rsid w:val="002D5B29"/>
    <w:rsid w:val="003113B6"/>
    <w:rsid w:val="00312862"/>
    <w:rsid w:val="003334EA"/>
    <w:rsid w:val="003371B7"/>
    <w:rsid w:val="00350610"/>
    <w:rsid w:val="00363A8C"/>
    <w:rsid w:val="003908AA"/>
    <w:rsid w:val="003C7E67"/>
    <w:rsid w:val="00403731"/>
    <w:rsid w:val="00411DA5"/>
    <w:rsid w:val="004533CC"/>
    <w:rsid w:val="00484FE0"/>
    <w:rsid w:val="00486BBD"/>
    <w:rsid w:val="004A081F"/>
    <w:rsid w:val="004C3176"/>
    <w:rsid w:val="004F707B"/>
    <w:rsid w:val="005007D1"/>
    <w:rsid w:val="005050F6"/>
    <w:rsid w:val="005253A9"/>
    <w:rsid w:val="00550457"/>
    <w:rsid w:val="005629BF"/>
    <w:rsid w:val="00577339"/>
    <w:rsid w:val="005831FD"/>
    <w:rsid w:val="005867B0"/>
    <w:rsid w:val="00595F49"/>
    <w:rsid w:val="00597E07"/>
    <w:rsid w:val="005A3FAE"/>
    <w:rsid w:val="005D7B7B"/>
    <w:rsid w:val="005F4B6C"/>
    <w:rsid w:val="005F6ED6"/>
    <w:rsid w:val="00627EF1"/>
    <w:rsid w:val="006573BF"/>
    <w:rsid w:val="006C4818"/>
    <w:rsid w:val="006F7D89"/>
    <w:rsid w:val="00721428"/>
    <w:rsid w:val="00733D56"/>
    <w:rsid w:val="007531D1"/>
    <w:rsid w:val="007A0FA8"/>
    <w:rsid w:val="007B3B7F"/>
    <w:rsid w:val="007C1AF8"/>
    <w:rsid w:val="007E6F30"/>
    <w:rsid w:val="00803060"/>
    <w:rsid w:val="00835E48"/>
    <w:rsid w:val="0087759E"/>
    <w:rsid w:val="00893A70"/>
    <w:rsid w:val="008F2025"/>
    <w:rsid w:val="008F75F0"/>
    <w:rsid w:val="009468D7"/>
    <w:rsid w:val="00950847"/>
    <w:rsid w:val="00954E7B"/>
    <w:rsid w:val="009603D1"/>
    <w:rsid w:val="009648CE"/>
    <w:rsid w:val="00966074"/>
    <w:rsid w:val="009D42ED"/>
    <w:rsid w:val="009D6F1D"/>
    <w:rsid w:val="009D7E4E"/>
    <w:rsid w:val="00A165F8"/>
    <w:rsid w:val="00A41CD0"/>
    <w:rsid w:val="00A63D15"/>
    <w:rsid w:val="00A90C6D"/>
    <w:rsid w:val="00A9297D"/>
    <w:rsid w:val="00AA0FA9"/>
    <w:rsid w:val="00AA3F3C"/>
    <w:rsid w:val="00B32319"/>
    <w:rsid w:val="00B33750"/>
    <w:rsid w:val="00B65A74"/>
    <w:rsid w:val="00B6766A"/>
    <w:rsid w:val="00B72059"/>
    <w:rsid w:val="00B7749D"/>
    <w:rsid w:val="00B86AA4"/>
    <w:rsid w:val="00BF33FF"/>
    <w:rsid w:val="00BF61A1"/>
    <w:rsid w:val="00C26132"/>
    <w:rsid w:val="00C37E2C"/>
    <w:rsid w:val="00C63823"/>
    <w:rsid w:val="00CA28C4"/>
    <w:rsid w:val="00CB1CF9"/>
    <w:rsid w:val="00CC6A76"/>
    <w:rsid w:val="00D00A76"/>
    <w:rsid w:val="00D2007D"/>
    <w:rsid w:val="00D63A6A"/>
    <w:rsid w:val="00D72ACE"/>
    <w:rsid w:val="00D75F7D"/>
    <w:rsid w:val="00D90646"/>
    <w:rsid w:val="00D91CFF"/>
    <w:rsid w:val="00DA292C"/>
    <w:rsid w:val="00DA2D8B"/>
    <w:rsid w:val="00DD2823"/>
    <w:rsid w:val="00E100A2"/>
    <w:rsid w:val="00E31758"/>
    <w:rsid w:val="00E323CF"/>
    <w:rsid w:val="00E46483"/>
    <w:rsid w:val="00EA37FB"/>
    <w:rsid w:val="00EC0526"/>
    <w:rsid w:val="00ED3AB8"/>
    <w:rsid w:val="00EE508E"/>
    <w:rsid w:val="00EF64BC"/>
    <w:rsid w:val="00F3128D"/>
    <w:rsid w:val="00F41E5A"/>
    <w:rsid w:val="00F47699"/>
    <w:rsid w:val="00F71804"/>
    <w:rsid w:val="00FA03AF"/>
    <w:rsid w:val="00FB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72A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33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5B2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6A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6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A93EC-470E-4577-803F-D5D2B327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marele</cp:lastModifiedBy>
  <cp:revision>72</cp:revision>
  <cp:lastPrinted>2024-03-06T05:11:00Z</cp:lastPrinted>
  <dcterms:created xsi:type="dcterms:W3CDTF">2016-10-26T05:41:00Z</dcterms:created>
  <dcterms:modified xsi:type="dcterms:W3CDTF">2024-03-14T04:07:00Z</dcterms:modified>
</cp:coreProperties>
</file>